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5BA0" w14:textId="67F73E80" w:rsidR="00EC5BD2" w:rsidRDefault="00716D65" w:rsidP="009D729E">
      <w:pPr>
        <w:ind w:left="5245"/>
        <w:rPr>
          <w:lang w:val="uk-UA"/>
        </w:rPr>
      </w:pPr>
      <w:r>
        <w:rPr>
          <w:lang w:val="uk-UA"/>
        </w:rPr>
        <w:t>Додаток</w:t>
      </w:r>
      <w:r w:rsidR="00EC5BD2">
        <w:rPr>
          <w:lang w:val="uk-UA"/>
        </w:rPr>
        <w:t xml:space="preserve">                                       </w:t>
      </w:r>
      <w:r w:rsidR="005D450E">
        <w:rPr>
          <w:lang w:val="uk-UA"/>
        </w:rPr>
        <w:t xml:space="preserve">                               </w:t>
      </w:r>
      <w:r>
        <w:rPr>
          <w:lang w:val="uk-UA"/>
        </w:rPr>
        <w:t xml:space="preserve"> до </w:t>
      </w:r>
      <w:r w:rsidR="00EC5BD2">
        <w:rPr>
          <w:lang w:val="uk-UA"/>
        </w:rPr>
        <w:t>рішення</w:t>
      </w:r>
      <w:r w:rsidR="005D450E">
        <w:rPr>
          <w:lang w:val="uk-UA"/>
        </w:rPr>
        <w:t>м</w:t>
      </w:r>
      <w:r w:rsidR="00EC5BD2">
        <w:rPr>
          <w:lang w:val="uk-UA"/>
        </w:rPr>
        <w:t xml:space="preserve"> виконавчого комітету</w:t>
      </w:r>
    </w:p>
    <w:p w14:paraId="4D8BEFDA" w14:textId="77777777" w:rsidR="00EC5BD2" w:rsidRDefault="00EC5BD2" w:rsidP="00EC5BD2">
      <w:pPr>
        <w:ind w:left="5245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0C7D5929" w14:textId="1788FCA2" w:rsidR="00EC5BD2" w:rsidRDefault="00EC5BD2" w:rsidP="00EC5BD2">
      <w:pPr>
        <w:ind w:left="5245"/>
        <w:rPr>
          <w:lang w:val="uk-UA"/>
        </w:rPr>
      </w:pPr>
      <w:r>
        <w:rPr>
          <w:lang w:val="uk-UA"/>
        </w:rPr>
        <w:t>від _</w:t>
      </w:r>
      <w:r w:rsidR="00CE42F3">
        <w:rPr>
          <w:lang w:val="uk-UA"/>
        </w:rPr>
        <w:t>18.</w:t>
      </w:r>
      <w:r w:rsidR="005D450E">
        <w:rPr>
          <w:lang w:val="uk-UA"/>
        </w:rPr>
        <w:t>__</w:t>
      </w:r>
      <w:r w:rsidR="00CE42F3">
        <w:rPr>
          <w:lang w:val="uk-UA"/>
        </w:rPr>
        <w:t>09.</w:t>
      </w:r>
      <w:r w:rsidR="005D450E">
        <w:rPr>
          <w:lang w:val="uk-UA"/>
        </w:rPr>
        <w:t>_</w:t>
      </w:r>
      <w:r w:rsidR="00D74C40">
        <w:rPr>
          <w:lang w:val="uk-UA"/>
        </w:rPr>
        <w:t>__</w:t>
      </w:r>
      <w:r w:rsidR="005D450E">
        <w:rPr>
          <w:lang w:val="uk-UA"/>
        </w:rPr>
        <w:t>__</w:t>
      </w:r>
      <w:r>
        <w:rPr>
          <w:lang w:val="uk-UA"/>
        </w:rPr>
        <w:t>202</w:t>
      </w:r>
      <w:r w:rsidR="005D450E">
        <w:rPr>
          <w:lang w:val="uk-UA"/>
        </w:rPr>
        <w:t>3</w:t>
      </w:r>
      <w:r>
        <w:rPr>
          <w:lang w:val="uk-UA"/>
        </w:rPr>
        <w:t xml:space="preserve">  № _</w:t>
      </w:r>
      <w:r w:rsidR="00CE42F3">
        <w:rPr>
          <w:lang w:val="uk-UA"/>
        </w:rPr>
        <w:t>283</w:t>
      </w:r>
      <w:r>
        <w:rPr>
          <w:lang w:val="uk-UA"/>
        </w:rPr>
        <w:t>____</w:t>
      </w:r>
    </w:p>
    <w:p w14:paraId="3FD24100" w14:textId="1AA161C4" w:rsidR="00EC5BD2" w:rsidRDefault="00EC5BD2" w:rsidP="00716D65">
      <w:pPr>
        <w:ind w:firstLine="720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</w:t>
      </w:r>
    </w:p>
    <w:p w14:paraId="5C1C116D" w14:textId="77777777" w:rsidR="00716D65" w:rsidRDefault="00EC5BD2" w:rsidP="00EC5BD2">
      <w:pPr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14:paraId="0014854E" w14:textId="400A0985" w:rsidR="00EC5BD2" w:rsidRDefault="00EC5BD2" w:rsidP="00EC5BD2">
      <w:pPr>
        <w:jc w:val="center"/>
        <w:rPr>
          <w:lang w:val="uk-UA"/>
        </w:rPr>
      </w:pPr>
      <w:r>
        <w:rPr>
          <w:lang w:val="uk-UA"/>
        </w:rPr>
        <w:t xml:space="preserve">експертної комісії  з призначення стипендії </w:t>
      </w:r>
    </w:p>
    <w:p w14:paraId="2E4AAED2" w14:textId="28D2FD76" w:rsidR="00EC5BD2" w:rsidRDefault="00EC5BD2" w:rsidP="00EC5BD2">
      <w:pPr>
        <w:jc w:val="center"/>
        <w:rPr>
          <w:lang w:val="uk-UA"/>
        </w:rPr>
      </w:pPr>
      <w:r>
        <w:rPr>
          <w:bCs/>
          <w:lang w:val="uk-UA"/>
        </w:rPr>
        <w:t xml:space="preserve">міського голови </w:t>
      </w:r>
      <w:r w:rsidR="00716D65">
        <w:rPr>
          <w:bCs/>
          <w:lang w:val="uk-UA"/>
        </w:rPr>
        <w:t>«</w:t>
      </w:r>
      <w:r>
        <w:rPr>
          <w:bCs/>
          <w:lang w:val="uk-UA"/>
        </w:rPr>
        <w:t>Обдарованість</w:t>
      </w:r>
      <w:r w:rsidR="00716D65">
        <w:rPr>
          <w:bCs/>
          <w:lang w:val="uk-UA"/>
        </w:rPr>
        <w:t xml:space="preserve">» </w:t>
      </w:r>
      <w:r>
        <w:rPr>
          <w:lang w:val="uk-UA"/>
        </w:rPr>
        <w:t>для дітей і молоді</w:t>
      </w:r>
    </w:p>
    <w:p w14:paraId="02216B96" w14:textId="77777777" w:rsidR="00EC5BD2" w:rsidRDefault="00EC5BD2" w:rsidP="00EC5BD2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0"/>
        <w:gridCol w:w="4710"/>
      </w:tblGrid>
      <w:tr w:rsidR="00EC5BD2" w14:paraId="5C875BE8" w14:textId="77777777" w:rsidTr="00716D65">
        <w:tc>
          <w:tcPr>
            <w:tcW w:w="9180" w:type="dxa"/>
            <w:gridSpan w:val="2"/>
            <w:hideMark/>
          </w:tcPr>
          <w:p w14:paraId="57290A92" w14:textId="77777777" w:rsidR="00EC5BD2" w:rsidRDefault="00EC5BD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Голова</w:t>
            </w:r>
            <w:r>
              <w:rPr>
                <w:lang w:val="uk-UA" w:eastAsia="en-US"/>
              </w:rPr>
              <w:t xml:space="preserve"> експертної комісії:</w:t>
            </w:r>
          </w:p>
        </w:tc>
      </w:tr>
      <w:tr w:rsidR="00EC5BD2" w14:paraId="1265BDCC" w14:textId="77777777" w:rsidTr="00716D65">
        <w:tc>
          <w:tcPr>
            <w:tcW w:w="4470" w:type="dxa"/>
            <w:hideMark/>
          </w:tcPr>
          <w:p w14:paraId="4FDDAE18" w14:textId="77777777" w:rsidR="00EC5BD2" w:rsidRDefault="00E558A8" w:rsidP="00E558A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ДРОЗДОВА</w:t>
            </w:r>
            <w:r w:rsidR="00EC5BD2">
              <w:rPr>
                <w:lang w:val="uk-UA" w:eastAsia="en-US"/>
              </w:rPr>
              <w:t xml:space="preserve"> Марія </w:t>
            </w:r>
          </w:p>
        </w:tc>
        <w:tc>
          <w:tcPr>
            <w:tcW w:w="4710" w:type="dxa"/>
            <w:hideMark/>
          </w:tcPr>
          <w:p w14:paraId="066CAE42" w14:textId="31924285" w:rsidR="00EC5BD2" w:rsidRDefault="004B4C15" w:rsidP="00CE42F3">
            <w:pPr>
              <w:tabs>
                <w:tab w:val="left" w:pos="413"/>
              </w:tabs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CE42F3">
              <w:rPr>
                <w:lang w:val="uk-UA" w:eastAsia="en-US"/>
              </w:rPr>
              <w:t xml:space="preserve"> </w:t>
            </w:r>
            <w:r w:rsidR="00EC5BD2">
              <w:rPr>
                <w:lang w:val="uk-UA" w:eastAsia="en-US"/>
              </w:rPr>
              <w:t xml:space="preserve">заступник  міського  голови з питань діяльності виконавчих органів ради; </w:t>
            </w:r>
          </w:p>
        </w:tc>
      </w:tr>
      <w:tr w:rsidR="00EC5BD2" w14:paraId="4FFB647D" w14:textId="77777777" w:rsidTr="00716D65">
        <w:tc>
          <w:tcPr>
            <w:tcW w:w="9180" w:type="dxa"/>
            <w:gridSpan w:val="2"/>
          </w:tcPr>
          <w:p w14:paraId="642EE7D7" w14:textId="3BD561D5"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14:paraId="0416FD0D" w14:textId="77777777" w:rsidR="00716D65" w:rsidRDefault="00716D65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14:paraId="76810DCD" w14:textId="77777777"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</w:t>
            </w:r>
            <w:proofErr w:type="spellStart"/>
            <w:r>
              <w:rPr>
                <w:sz w:val="24"/>
                <w:szCs w:val="24"/>
              </w:rPr>
              <w:t>олов</w:t>
            </w:r>
            <w:proofErr w:type="spellEnd"/>
            <w:r>
              <w:rPr>
                <w:sz w:val="24"/>
                <w:szCs w:val="24"/>
                <w:lang w:val="uk-UA"/>
              </w:rPr>
              <w:t>и експертної комісії:</w:t>
            </w:r>
          </w:p>
        </w:tc>
      </w:tr>
      <w:tr w:rsidR="00EC5BD2" w14:paraId="5036B6F0" w14:textId="77777777" w:rsidTr="00716D65">
        <w:tc>
          <w:tcPr>
            <w:tcW w:w="4470" w:type="dxa"/>
          </w:tcPr>
          <w:p w14:paraId="7A4AE25A" w14:textId="77777777" w:rsidR="00EC5BD2" w:rsidRDefault="00E558A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ЗАХАРКО </w:t>
            </w:r>
            <w:r w:rsidR="00EC5BD2">
              <w:rPr>
                <w:lang w:eastAsia="en-US"/>
              </w:rPr>
              <w:t xml:space="preserve">Неля </w:t>
            </w:r>
          </w:p>
          <w:p w14:paraId="25DA99D2" w14:textId="77777777" w:rsidR="00EC5BD2" w:rsidRDefault="00EC5BD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710" w:type="dxa"/>
            <w:hideMark/>
          </w:tcPr>
          <w:p w14:paraId="4E4BE255" w14:textId="530EB3D8" w:rsidR="00CD4251" w:rsidRDefault="004B4C15" w:rsidP="004B4C15">
            <w:pPr>
              <w:tabs>
                <w:tab w:val="left" w:pos="66"/>
              </w:tabs>
              <w:spacing w:line="276" w:lineRule="auto"/>
              <w:ind w:left="66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CE42F3">
              <w:rPr>
                <w:lang w:val="uk-UA" w:eastAsia="en-US"/>
              </w:rPr>
              <w:t xml:space="preserve"> </w:t>
            </w:r>
            <w:r w:rsidR="00EC5BD2">
              <w:rPr>
                <w:lang w:val="uk-UA" w:eastAsia="en-US"/>
              </w:rPr>
              <w:t xml:space="preserve">начальник управління молоді, спорту та культури Южноукраїнської міської ради  </w:t>
            </w:r>
          </w:p>
        </w:tc>
      </w:tr>
      <w:tr w:rsidR="00EC5BD2" w14:paraId="7AB47005" w14:textId="77777777" w:rsidTr="00716D65">
        <w:tc>
          <w:tcPr>
            <w:tcW w:w="9180" w:type="dxa"/>
            <w:gridSpan w:val="2"/>
          </w:tcPr>
          <w:p w14:paraId="5E14E9C8" w14:textId="77777777"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14:paraId="63597A44" w14:textId="77777777"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експертної комісії:</w:t>
            </w:r>
          </w:p>
        </w:tc>
      </w:tr>
      <w:tr w:rsidR="00EC5BD2" w14:paraId="4817D6DA" w14:textId="77777777" w:rsidTr="00716D65">
        <w:tc>
          <w:tcPr>
            <w:tcW w:w="4470" w:type="dxa"/>
            <w:hideMark/>
          </w:tcPr>
          <w:p w14:paraId="773A708A" w14:textId="77777777" w:rsidR="00EC5BD2" w:rsidRDefault="00E558A8" w:rsidP="00E558A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ПОДВИСОЦЬКА Оксана</w:t>
            </w:r>
            <w:r w:rsidR="00EC5BD2">
              <w:rPr>
                <w:lang w:val="uk-UA" w:eastAsia="en-US"/>
              </w:rPr>
              <w:t xml:space="preserve"> </w:t>
            </w:r>
          </w:p>
        </w:tc>
        <w:tc>
          <w:tcPr>
            <w:tcW w:w="4710" w:type="dxa"/>
            <w:hideMark/>
          </w:tcPr>
          <w:p w14:paraId="17FC60BC" w14:textId="761642E7" w:rsidR="00CD4251" w:rsidRDefault="004B4C15" w:rsidP="004B4C15">
            <w:pPr>
              <w:tabs>
                <w:tab w:val="left" w:pos="66"/>
              </w:tabs>
              <w:spacing w:line="276" w:lineRule="auto"/>
              <w:ind w:left="66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 w:rsidR="00CE42F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</w:t>
            </w:r>
            <w:r w:rsidR="00E558A8">
              <w:rPr>
                <w:lang w:val="uk-UA" w:eastAsia="en-US"/>
              </w:rPr>
              <w:t>головний спеціаліст відділу молоді та спорту</w:t>
            </w:r>
            <w:r w:rsidR="00EC5BD2">
              <w:rPr>
                <w:lang w:val="uk-UA" w:eastAsia="en-US"/>
              </w:rPr>
              <w:t xml:space="preserve"> управління молоді, спорту та культури Южноукраїнської</w:t>
            </w:r>
            <w:r w:rsidR="00CD4251">
              <w:rPr>
                <w:lang w:val="uk-UA" w:eastAsia="en-US"/>
              </w:rPr>
              <w:t xml:space="preserve"> міської ради  </w:t>
            </w:r>
          </w:p>
        </w:tc>
      </w:tr>
      <w:tr w:rsidR="00EC5BD2" w14:paraId="1C7928EC" w14:textId="77777777" w:rsidTr="00716D65">
        <w:tc>
          <w:tcPr>
            <w:tcW w:w="9180" w:type="dxa"/>
            <w:gridSpan w:val="2"/>
            <w:hideMark/>
          </w:tcPr>
          <w:p w14:paraId="12A7A576" w14:textId="7D50904A" w:rsidR="00716D65" w:rsidRDefault="00716D65">
            <w:pPr>
              <w:spacing w:line="276" w:lineRule="auto"/>
              <w:jc w:val="center"/>
              <w:rPr>
                <w:lang w:eastAsia="en-US"/>
              </w:rPr>
            </w:pPr>
          </w:p>
          <w:p w14:paraId="16BC64FD" w14:textId="77777777" w:rsidR="00CE42F3" w:rsidRDefault="00CE42F3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  <w:p w14:paraId="559A38C5" w14:textId="74F268B4" w:rsidR="00EC5BD2" w:rsidRDefault="00EC5BD2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</w:p>
          <w:p w14:paraId="1880B3A9" w14:textId="77777777" w:rsidR="00EC5BD2" w:rsidRDefault="00EC5BD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Члени</w:t>
            </w:r>
            <w:r>
              <w:rPr>
                <w:lang w:val="uk-UA" w:eastAsia="en-US"/>
              </w:rPr>
              <w:t xml:space="preserve"> експертної комісії:</w:t>
            </w:r>
          </w:p>
        </w:tc>
      </w:tr>
      <w:tr w:rsidR="00EC5BD2" w:rsidRPr="00CE42F3" w14:paraId="00CAD24F" w14:textId="77777777" w:rsidTr="00716D65">
        <w:tc>
          <w:tcPr>
            <w:tcW w:w="4470" w:type="dxa"/>
            <w:hideMark/>
          </w:tcPr>
          <w:p w14:paraId="6F23A6FF" w14:textId="77777777" w:rsidR="00EC5BD2" w:rsidRDefault="00666086" w:rsidP="0066608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ЗАБОЛОТНИЙ</w:t>
            </w:r>
            <w:r w:rsidR="00EC5BD2">
              <w:rPr>
                <w:lang w:val="uk-UA" w:eastAsia="en-US"/>
              </w:rPr>
              <w:t xml:space="preserve"> Олександр </w:t>
            </w:r>
          </w:p>
        </w:tc>
        <w:tc>
          <w:tcPr>
            <w:tcW w:w="4710" w:type="dxa"/>
          </w:tcPr>
          <w:p w14:paraId="45CA667E" w14:textId="0F960615" w:rsidR="00EC5BD2" w:rsidRDefault="004B4C15" w:rsidP="004B4C15">
            <w:pPr>
              <w:pStyle w:val="a3"/>
              <w:tabs>
                <w:tab w:val="left" w:pos="66"/>
              </w:tabs>
              <w:spacing w:line="276" w:lineRule="auto"/>
              <w:ind w:firstLine="0"/>
              <w:jc w:val="both"/>
              <w:rPr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CE42F3">
              <w:rPr>
                <w:sz w:val="24"/>
                <w:szCs w:val="24"/>
                <w:lang w:val="uk-UA"/>
              </w:rPr>
              <w:t xml:space="preserve">  </w:t>
            </w:r>
            <w:r w:rsidR="00EC5BD2">
              <w:rPr>
                <w:sz w:val="24"/>
                <w:szCs w:val="24"/>
                <w:lang w:val="uk-UA"/>
              </w:rPr>
              <w:t>директор палацу культури «Енергетик» комбінату культурно – спортивних споруд «Олімп» відокремленого підрозділу «</w:t>
            </w:r>
            <w:r w:rsidR="00716D65">
              <w:rPr>
                <w:sz w:val="24"/>
                <w:szCs w:val="24"/>
                <w:lang w:val="uk-UA"/>
              </w:rPr>
              <w:t>Південноу</w:t>
            </w:r>
            <w:r w:rsidR="00EC5BD2">
              <w:rPr>
                <w:sz w:val="24"/>
                <w:szCs w:val="24"/>
                <w:lang w:val="uk-UA"/>
              </w:rPr>
              <w:t>країнська АЕС» державного підприємства  «Національна атомна енергогенеруюча компанія «Енергоатом» (за погодженням);</w:t>
            </w:r>
          </w:p>
        </w:tc>
      </w:tr>
      <w:tr w:rsidR="00EC5BD2" w14:paraId="4EA136CD" w14:textId="77777777" w:rsidTr="00716D65">
        <w:tc>
          <w:tcPr>
            <w:tcW w:w="4470" w:type="dxa"/>
            <w:hideMark/>
          </w:tcPr>
          <w:p w14:paraId="7FF2CEB4" w14:textId="77777777" w:rsidR="00EC5BD2" w:rsidRDefault="00666086" w:rsidP="0066608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СІНЧУК </w:t>
            </w:r>
            <w:r w:rsidR="00EC5BD2">
              <w:rPr>
                <w:lang w:val="uk-UA" w:eastAsia="en-US"/>
              </w:rPr>
              <w:t xml:space="preserve">Юрій </w:t>
            </w:r>
          </w:p>
        </w:tc>
        <w:tc>
          <w:tcPr>
            <w:tcW w:w="4710" w:type="dxa"/>
          </w:tcPr>
          <w:p w14:paraId="20F0BD77" w14:textId="77777777" w:rsidR="00EC5BD2" w:rsidRPr="00CD4251" w:rsidRDefault="004B4C15" w:rsidP="004B4C15">
            <w:pPr>
              <w:tabs>
                <w:tab w:val="left" w:pos="20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- </w:t>
            </w:r>
            <w:r w:rsidR="00EC5BD2">
              <w:rPr>
                <w:lang w:val="uk-UA" w:eastAsia="en-US"/>
              </w:rPr>
              <w:t xml:space="preserve">начальник управління  освіти  </w:t>
            </w:r>
            <w:r w:rsidR="008517ED">
              <w:rPr>
                <w:lang w:val="uk-UA" w:eastAsia="en-US"/>
              </w:rPr>
              <w:t xml:space="preserve">Южноукраїнської міської ради;  </w:t>
            </w:r>
          </w:p>
        </w:tc>
      </w:tr>
      <w:tr w:rsidR="00EC5BD2" w:rsidRPr="00CE42F3" w14:paraId="229CE9ED" w14:textId="77777777" w:rsidTr="00716D65">
        <w:tc>
          <w:tcPr>
            <w:tcW w:w="4470" w:type="dxa"/>
          </w:tcPr>
          <w:p w14:paraId="19C035A2" w14:textId="77777777" w:rsidR="00EC5BD2" w:rsidRDefault="00666086" w:rsidP="00666086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СПАНЧАК </w:t>
            </w:r>
            <w:r w:rsidR="00EC5BD2">
              <w:rPr>
                <w:color w:val="000000"/>
                <w:lang w:val="uk-UA" w:eastAsia="en-US"/>
              </w:rPr>
              <w:t xml:space="preserve">Катерина </w:t>
            </w:r>
          </w:p>
        </w:tc>
        <w:tc>
          <w:tcPr>
            <w:tcW w:w="4710" w:type="dxa"/>
            <w:hideMark/>
          </w:tcPr>
          <w:p w14:paraId="7DD6558C" w14:textId="608A37F9" w:rsidR="00CD4251" w:rsidRDefault="004B4C15" w:rsidP="004B4C15">
            <w:pPr>
              <w:pStyle w:val="a3"/>
              <w:tabs>
                <w:tab w:val="left" w:pos="66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CE42F3">
              <w:rPr>
                <w:sz w:val="24"/>
                <w:szCs w:val="24"/>
                <w:lang w:val="uk-UA"/>
              </w:rPr>
              <w:t xml:space="preserve">    </w:t>
            </w:r>
            <w:r w:rsidR="00EC5BD2">
              <w:rPr>
                <w:sz w:val="24"/>
                <w:szCs w:val="24"/>
                <w:lang w:val="uk-UA"/>
              </w:rPr>
              <w:t>завідуючий відділом розвитку дитячого та юнацького спорту  комбінату культурно</w:t>
            </w:r>
            <w:r w:rsidR="00716D65">
              <w:rPr>
                <w:sz w:val="24"/>
                <w:szCs w:val="24"/>
                <w:lang w:val="uk-UA"/>
              </w:rPr>
              <w:t>-</w:t>
            </w:r>
            <w:r w:rsidR="00EC5BD2">
              <w:rPr>
                <w:sz w:val="24"/>
                <w:szCs w:val="24"/>
                <w:lang w:val="uk-UA"/>
              </w:rPr>
              <w:t>спортивних споруд «Олімп» відокремленого підрозділу «</w:t>
            </w:r>
            <w:r w:rsidR="00716D65">
              <w:rPr>
                <w:sz w:val="24"/>
                <w:szCs w:val="24"/>
                <w:lang w:val="uk-UA"/>
              </w:rPr>
              <w:t>Південно-</w:t>
            </w:r>
            <w:r w:rsidR="00EC5BD2">
              <w:rPr>
                <w:sz w:val="24"/>
                <w:szCs w:val="24"/>
                <w:lang w:val="uk-UA"/>
              </w:rPr>
              <w:t xml:space="preserve"> </w:t>
            </w:r>
            <w:r w:rsidR="00716D65">
              <w:rPr>
                <w:sz w:val="24"/>
                <w:szCs w:val="24"/>
                <w:lang w:val="uk-UA"/>
              </w:rPr>
              <w:t>у</w:t>
            </w:r>
            <w:r w:rsidR="00EC5BD2">
              <w:rPr>
                <w:sz w:val="24"/>
                <w:szCs w:val="24"/>
                <w:lang w:val="uk-UA"/>
              </w:rPr>
              <w:t>країнська АЕС» державного підприємства  «Національна атомна  енергогенеруюча компані</w:t>
            </w:r>
            <w:r w:rsidR="00CD4251">
              <w:rPr>
                <w:sz w:val="24"/>
                <w:szCs w:val="24"/>
                <w:lang w:val="uk-UA"/>
              </w:rPr>
              <w:t>я «Енергоатом» (за погодженням);</w:t>
            </w:r>
          </w:p>
        </w:tc>
      </w:tr>
      <w:tr w:rsidR="00CD4251" w:rsidRPr="00D74C40" w14:paraId="127FFD94" w14:textId="77777777" w:rsidTr="00716D65">
        <w:tc>
          <w:tcPr>
            <w:tcW w:w="4470" w:type="dxa"/>
          </w:tcPr>
          <w:p w14:paraId="78C6EB8E" w14:textId="77777777" w:rsidR="00CD4251" w:rsidRPr="008517ED" w:rsidRDefault="00D74C40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 w:rsidRPr="008517ED">
              <w:rPr>
                <w:color w:val="000000" w:themeColor="text1"/>
                <w:lang w:val="uk-UA"/>
              </w:rPr>
              <w:t>ТІМАШКОВА Оксана</w:t>
            </w:r>
          </w:p>
        </w:tc>
        <w:tc>
          <w:tcPr>
            <w:tcW w:w="4710" w:type="dxa"/>
          </w:tcPr>
          <w:p w14:paraId="456A8575" w14:textId="7007914C" w:rsidR="00CD4251" w:rsidRDefault="004B4C15" w:rsidP="004B4C15">
            <w:pPr>
              <w:pStyle w:val="a3"/>
              <w:tabs>
                <w:tab w:val="left" w:pos="66"/>
              </w:tabs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="00716D6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74C40" w:rsidRPr="008517ED">
              <w:rPr>
                <w:color w:val="000000" w:themeColor="text1"/>
                <w:sz w:val="24"/>
                <w:szCs w:val="24"/>
                <w:lang w:val="uk-UA"/>
              </w:rPr>
              <w:t>директор комунального закладу «Южноукраїнська дитячо-юнацька школа»</w:t>
            </w:r>
            <w:r w:rsidR="00CD4251" w:rsidRPr="008517ED">
              <w:rPr>
                <w:color w:val="000000" w:themeColor="text1"/>
                <w:sz w:val="24"/>
                <w:szCs w:val="24"/>
                <w:lang w:val="uk-UA"/>
              </w:rPr>
              <w:t xml:space="preserve"> (за погодженням).</w:t>
            </w:r>
          </w:p>
          <w:p w14:paraId="0247AB37" w14:textId="6C0D35C0" w:rsidR="00716D65" w:rsidRPr="008517ED" w:rsidRDefault="00716D65" w:rsidP="004B4C15">
            <w:pPr>
              <w:pStyle w:val="a3"/>
              <w:tabs>
                <w:tab w:val="left" w:pos="66"/>
              </w:tabs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6B82B44A" w14:textId="0BF6EBF8" w:rsidR="00DB6294" w:rsidRDefault="00716D65" w:rsidP="00716D65">
      <w:pPr>
        <w:jc w:val="center"/>
        <w:rPr>
          <w:lang w:val="uk-UA"/>
        </w:rPr>
      </w:pPr>
      <w:r>
        <w:rPr>
          <w:lang w:val="uk-UA"/>
        </w:rPr>
        <w:t>__________</w:t>
      </w:r>
    </w:p>
    <w:p w14:paraId="1AC74B8F" w14:textId="77777777" w:rsidR="00716D65" w:rsidRPr="00EC5BD2" w:rsidRDefault="00716D65" w:rsidP="00716D65">
      <w:pPr>
        <w:jc w:val="center"/>
        <w:rPr>
          <w:lang w:val="uk-UA"/>
        </w:rPr>
      </w:pPr>
    </w:p>
    <w:sectPr w:rsidR="00716D65" w:rsidRPr="00EC5BD2" w:rsidSect="00716D6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39A"/>
    <w:multiLevelType w:val="hybridMultilevel"/>
    <w:tmpl w:val="A4CCA5FE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67475"/>
    <w:multiLevelType w:val="hybridMultilevel"/>
    <w:tmpl w:val="BE7A06F8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4A9"/>
    <w:rsid w:val="001B175C"/>
    <w:rsid w:val="004B4C15"/>
    <w:rsid w:val="00556877"/>
    <w:rsid w:val="005D450E"/>
    <w:rsid w:val="006337EB"/>
    <w:rsid w:val="00640385"/>
    <w:rsid w:val="00666086"/>
    <w:rsid w:val="00716D65"/>
    <w:rsid w:val="007F522D"/>
    <w:rsid w:val="008517ED"/>
    <w:rsid w:val="009D729E"/>
    <w:rsid w:val="00AA7A15"/>
    <w:rsid w:val="00CD4251"/>
    <w:rsid w:val="00CE42F3"/>
    <w:rsid w:val="00D74C40"/>
    <w:rsid w:val="00DB6294"/>
    <w:rsid w:val="00E558A8"/>
    <w:rsid w:val="00EC5BD2"/>
    <w:rsid w:val="00EE74A9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CBD"/>
  <w15:docId w15:val="{D5CB7850-9929-489B-8011-ADD30C5E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BD2"/>
    <w:pPr>
      <w:ind w:firstLine="284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EC5BD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EC5BD2"/>
    <w:pPr>
      <w:spacing w:after="120"/>
      <w:ind w:left="283"/>
    </w:pPr>
    <w:rPr>
      <w:sz w:val="20"/>
      <w:szCs w:val="20"/>
    </w:rPr>
  </w:style>
  <w:style w:type="character" w:styleId="a5">
    <w:name w:val="Strong"/>
    <w:basedOn w:val="a0"/>
    <w:uiPriority w:val="22"/>
    <w:qFormat/>
    <w:rsid w:val="00CD4251"/>
    <w:rPr>
      <w:b/>
      <w:bCs/>
    </w:rPr>
  </w:style>
  <w:style w:type="paragraph" w:styleId="a6">
    <w:name w:val="List Paragraph"/>
    <w:basedOn w:val="a"/>
    <w:uiPriority w:val="34"/>
    <w:qFormat/>
    <w:rsid w:val="00CE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2023-08-24T06:19:00Z</cp:lastPrinted>
  <dcterms:created xsi:type="dcterms:W3CDTF">2022-11-23T08:24:00Z</dcterms:created>
  <dcterms:modified xsi:type="dcterms:W3CDTF">2023-09-19T14:04:00Z</dcterms:modified>
</cp:coreProperties>
</file>